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26F5" w14:textId="5050B8D3" w:rsidR="00AE46F2" w:rsidRPr="006A58DF" w:rsidRDefault="008F0077" w:rsidP="02767B93">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sz w:val="28"/>
          <w:szCs w:val="28"/>
        </w:rPr>
        <w:t>X</w:t>
      </w:r>
      <w:r w:rsidR="000C0853" w:rsidRPr="02767B93">
        <w:rPr>
          <w:rFonts w:ascii="ＭＳ ゴシック" w:eastAsia="ＭＳ ゴシック" w:hAnsi="ＭＳ ゴシック"/>
          <w:sz w:val="28"/>
          <w:szCs w:val="28"/>
        </w:rPr>
        <w:t>アカウント「</w:t>
      </w:r>
      <w:r w:rsidR="000C0853" w:rsidRPr="02767B93">
        <w:rPr>
          <w:rFonts w:ascii="ＭＳ ゴシック" w:eastAsia="ＭＳ ゴシック" w:hAnsi="ＭＳ ゴシック" w:cs="ＭＳ ゴシック"/>
          <w:sz w:val="28"/>
          <w:szCs w:val="28"/>
        </w:rPr>
        <w:t>【福井県公式】</w:t>
      </w:r>
      <w:r w:rsidR="1DEA4C63" w:rsidRPr="02767B93">
        <w:rPr>
          <w:rFonts w:ascii="ＭＳ ゴシック" w:eastAsia="ＭＳ ゴシック" w:hAnsi="ＭＳ ゴシック" w:cs="ＭＳ ゴシック"/>
          <w:sz w:val="28"/>
          <w:szCs w:val="28"/>
        </w:rPr>
        <w:t>ドはドボクのド</w:t>
      </w:r>
      <w:r w:rsidR="1DEA4C63" w:rsidRPr="02767B93">
        <w:rPr>
          <w:rFonts w:ascii="游ゴシック Light" w:eastAsia="游ゴシック Light" w:hAnsi="游ゴシック Light" w:cs="游ゴシック Light"/>
          <w:sz w:val="28"/>
          <w:szCs w:val="28"/>
        </w:rPr>
        <w:t xml:space="preserve"> </w:t>
      </w:r>
      <w:r w:rsidR="000C0853" w:rsidRPr="02767B93">
        <w:rPr>
          <w:rFonts w:ascii="ＭＳ ゴシック" w:eastAsia="ＭＳ ゴシック" w:hAnsi="ＭＳ ゴシック"/>
          <w:sz w:val="28"/>
          <w:szCs w:val="28"/>
        </w:rPr>
        <w:t>」</w:t>
      </w:r>
      <w:r w:rsidR="0003789A" w:rsidRPr="02767B93">
        <w:rPr>
          <w:rFonts w:ascii="ＭＳ ゴシック" w:eastAsia="ＭＳ ゴシック" w:hAnsi="ＭＳ ゴシック"/>
          <w:sz w:val="28"/>
          <w:szCs w:val="28"/>
        </w:rPr>
        <w:t>運用ポリシー</w:t>
      </w:r>
    </w:p>
    <w:p w14:paraId="618E3794" w14:textId="46BD5B9A" w:rsidR="00A36103" w:rsidRPr="006A58DF" w:rsidRDefault="00BE7093" w:rsidP="02767B93">
      <w:pPr>
        <w:tabs>
          <w:tab w:val="left" w:pos="8383"/>
        </w:tabs>
        <w:jc w:val="left"/>
        <w:rPr>
          <w:rFonts w:ascii="ＭＳ ゴシック" w:eastAsia="ＭＳ ゴシック" w:hAnsi="ＭＳ ゴシック"/>
          <w:color w:val="000000" w:themeColor="text1"/>
          <w:sz w:val="22"/>
        </w:rPr>
      </w:pPr>
      <w:r w:rsidRPr="006A58DF">
        <w:rPr>
          <w:rFonts w:ascii="ＭＳ ゴシック" w:eastAsia="ＭＳ ゴシック" w:hAnsi="ＭＳ ゴシック"/>
          <w:color w:val="000000" w:themeColor="text1"/>
          <w:sz w:val="22"/>
        </w:rPr>
        <w:tab/>
      </w:r>
    </w:p>
    <w:p w14:paraId="27F719E9" w14:textId="77777777" w:rsidR="00A36103" w:rsidRPr="006A58DF" w:rsidRDefault="00A36103" w:rsidP="02767B93">
      <w:pPr>
        <w:jc w:val="left"/>
        <w:rPr>
          <w:rFonts w:ascii="ＭＳ ゴシック" w:eastAsia="ＭＳ ゴシック" w:hAnsi="ＭＳ ゴシック"/>
          <w:color w:val="000000" w:themeColor="text1"/>
          <w:sz w:val="22"/>
        </w:rPr>
      </w:pPr>
      <w:r w:rsidRPr="02767B93">
        <w:rPr>
          <w:rFonts w:ascii="ＭＳ ゴシック" w:eastAsia="ＭＳ ゴシック" w:hAnsi="ＭＳ ゴシック"/>
          <w:sz w:val="22"/>
        </w:rPr>
        <w:t>１．アカウント名</w:t>
      </w:r>
    </w:p>
    <w:p w14:paraId="4DA9D4C3" w14:textId="776DD130" w:rsidR="00B503AA" w:rsidRPr="006A58DF" w:rsidRDefault="00B503AA" w:rsidP="02767B93">
      <w:pPr>
        <w:jc w:val="left"/>
        <w:rPr>
          <w:rFonts w:ascii="ＭＳ ゴシック" w:eastAsia="ＭＳ ゴシック" w:hAnsi="ＭＳ ゴシック" w:cs="ＭＳ ゴシック"/>
          <w:color w:val="000000" w:themeColor="text1"/>
          <w:sz w:val="22"/>
        </w:rPr>
      </w:pPr>
      <w:r w:rsidRPr="02767B93">
        <w:rPr>
          <w:rFonts w:ascii="ＭＳ ゴシック" w:eastAsia="ＭＳ ゴシック" w:hAnsi="ＭＳ ゴシック"/>
          <w:sz w:val="22"/>
        </w:rPr>
        <w:t xml:space="preserve">　</w:t>
      </w:r>
      <w:r w:rsidR="000C0853" w:rsidRPr="02767B93">
        <w:rPr>
          <w:rFonts w:ascii="ＭＳ ゴシック" w:eastAsia="ＭＳ ゴシック" w:hAnsi="ＭＳ ゴシック"/>
          <w:sz w:val="22"/>
        </w:rPr>
        <w:t>【福井県公式】</w:t>
      </w:r>
      <w:r w:rsidR="1E61C956" w:rsidRPr="02767B93">
        <w:rPr>
          <w:rFonts w:ascii="ＭＳ 明朝" w:hAnsi="ＭＳ 明朝" w:cs="ＭＳ 明朝"/>
          <w:sz w:val="22"/>
        </w:rPr>
        <w:t>ドはドボクのド</w:t>
      </w:r>
    </w:p>
    <w:p w14:paraId="075423DF" w14:textId="77777777" w:rsidR="004C7AA8" w:rsidRPr="006A58DF" w:rsidRDefault="004C7AA8" w:rsidP="02767B93">
      <w:pPr>
        <w:jc w:val="left"/>
        <w:rPr>
          <w:rFonts w:ascii="ＭＳ ゴシック" w:eastAsia="ＭＳ ゴシック" w:hAnsi="ＭＳ ゴシック"/>
          <w:color w:val="000000" w:themeColor="text1"/>
          <w:sz w:val="22"/>
        </w:rPr>
      </w:pPr>
    </w:p>
    <w:p w14:paraId="41F0CC1F" w14:textId="77777777" w:rsidR="00A36103" w:rsidRPr="006A58DF" w:rsidRDefault="00A36103" w:rsidP="02767B93">
      <w:pPr>
        <w:jc w:val="left"/>
        <w:rPr>
          <w:rFonts w:ascii="ＭＳ ゴシック" w:eastAsia="ＭＳ ゴシック" w:hAnsi="ＭＳ ゴシック"/>
          <w:color w:val="000000" w:themeColor="text1"/>
          <w:sz w:val="22"/>
        </w:rPr>
      </w:pPr>
      <w:r w:rsidRPr="02767B93">
        <w:rPr>
          <w:rFonts w:ascii="ＭＳ ゴシック" w:eastAsia="ＭＳ ゴシック" w:hAnsi="ＭＳ ゴシック"/>
          <w:sz w:val="22"/>
        </w:rPr>
        <w:t>２．ＵＲＬ</w:t>
      </w:r>
    </w:p>
    <w:p w14:paraId="4A6AC0AF" w14:textId="2F479F1A" w:rsidR="004C7AA8" w:rsidRDefault="00B503AA" w:rsidP="02767B93">
      <w:pPr>
        <w:jc w:val="left"/>
        <w:rPr>
          <w:rFonts w:ascii="ＭＳ 明朝" w:hAnsi="ＭＳ 明朝"/>
          <w:color w:val="000000" w:themeColor="text1"/>
          <w:sz w:val="22"/>
        </w:rPr>
      </w:pPr>
      <w:r w:rsidRPr="02767B93">
        <w:rPr>
          <w:rFonts w:ascii="ＭＳ 明朝" w:hAnsi="ＭＳ 明朝"/>
          <w:sz w:val="22"/>
        </w:rPr>
        <w:t xml:space="preserve">　</w:t>
      </w:r>
      <w:r w:rsidR="00850D2A">
        <w:rPr>
          <w:rFonts w:ascii="ＭＳ 明朝" w:hAnsi="ＭＳ 明朝" w:cs="ＭＳ 明朝" w:hint="eastAsia"/>
        </w:rPr>
        <w:t>https://x.com/fukuiken_doboku</w:t>
      </w:r>
    </w:p>
    <w:p w14:paraId="752124E2" w14:textId="77777777" w:rsidR="00B30201" w:rsidRPr="00B30201" w:rsidRDefault="00B30201" w:rsidP="02767B93">
      <w:pPr>
        <w:jc w:val="left"/>
        <w:rPr>
          <w:rFonts w:ascii="ＭＳ ゴシック" w:eastAsia="ＭＳ ゴシック" w:hAnsi="ＭＳ ゴシック"/>
          <w:color w:val="000000" w:themeColor="text1"/>
          <w:sz w:val="22"/>
        </w:rPr>
      </w:pPr>
    </w:p>
    <w:p w14:paraId="57F072E2" w14:textId="1BD268A6" w:rsidR="00791117" w:rsidRPr="003B1A69" w:rsidRDefault="00791117" w:rsidP="02767B93">
      <w:pPr>
        <w:jc w:val="left"/>
        <w:rPr>
          <w:rFonts w:ascii="ＭＳ ゴシック" w:eastAsia="ＭＳ ゴシック" w:hAnsi="ＭＳ ゴシック"/>
          <w:sz w:val="22"/>
        </w:rPr>
      </w:pPr>
      <w:r w:rsidRPr="02767B93">
        <w:rPr>
          <w:rFonts w:ascii="ＭＳ ゴシック" w:eastAsia="ＭＳ ゴシック" w:hAnsi="ＭＳ ゴシック"/>
          <w:sz w:val="22"/>
        </w:rPr>
        <w:t>３．情報発信の目的</w:t>
      </w:r>
    </w:p>
    <w:p w14:paraId="3E7434F9" w14:textId="3BDF09D5" w:rsidR="00791117" w:rsidRPr="003B1A69" w:rsidRDefault="00791117" w:rsidP="02767B93">
      <w:pPr>
        <w:jc w:val="left"/>
        <w:rPr>
          <w:rFonts w:ascii="ＭＳ 明朝" w:hAnsi="ＭＳ 明朝"/>
          <w:sz w:val="22"/>
        </w:rPr>
      </w:pPr>
      <w:r w:rsidRPr="02767B93">
        <w:rPr>
          <w:rFonts w:ascii="ＭＳ 明朝" w:hAnsi="ＭＳ 明朝"/>
          <w:sz w:val="22"/>
        </w:rPr>
        <w:t xml:space="preserve">　</w:t>
      </w:r>
      <w:r w:rsidR="00250291" w:rsidRPr="02767B93">
        <w:rPr>
          <w:rFonts w:ascii="ＭＳ 明朝" w:hAnsi="ＭＳ 明朝"/>
          <w:sz w:val="22"/>
        </w:rPr>
        <w:t>土木職公務員の業務内容や職場環境を広く情報発信し、わかりにくい土木職公務員の認知度および関心度を高め、人員確保につなげること、また土木に関するイベントや魅力ある土木構造物についても積極的に投稿し、土木全体を盛り上げる</w:t>
      </w:r>
      <w:r w:rsidR="0043716E" w:rsidRPr="02767B93">
        <w:rPr>
          <w:rFonts w:ascii="ＭＳ 明朝" w:hAnsi="ＭＳ 明朝"/>
          <w:sz w:val="22"/>
        </w:rPr>
        <w:t>ことを目的とします</w:t>
      </w:r>
      <w:r w:rsidRPr="02767B93">
        <w:rPr>
          <w:rFonts w:ascii="ＭＳ 明朝" w:hAnsi="ＭＳ 明朝"/>
          <w:sz w:val="22"/>
        </w:rPr>
        <w:t>。</w:t>
      </w:r>
    </w:p>
    <w:p w14:paraId="0B210B61" w14:textId="77777777" w:rsidR="00791117" w:rsidRPr="003B1A69" w:rsidRDefault="00791117" w:rsidP="02767B93">
      <w:pPr>
        <w:jc w:val="left"/>
        <w:rPr>
          <w:rFonts w:ascii="ＭＳ ゴシック" w:eastAsia="ＭＳ ゴシック" w:hAnsi="ＭＳ ゴシック"/>
          <w:sz w:val="22"/>
        </w:rPr>
      </w:pPr>
    </w:p>
    <w:p w14:paraId="0DBE3054" w14:textId="77777777" w:rsidR="00791117" w:rsidRPr="003B1A69" w:rsidRDefault="00791117" w:rsidP="02767B93">
      <w:pPr>
        <w:jc w:val="left"/>
        <w:rPr>
          <w:rFonts w:ascii="ＭＳ ゴシック" w:eastAsia="ＭＳ ゴシック" w:hAnsi="ＭＳ ゴシック"/>
          <w:sz w:val="22"/>
        </w:rPr>
      </w:pPr>
      <w:r w:rsidRPr="02767B93">
        <w:rPr>
          <w:rFonts w:ascii="ＭＳ ゴシック" w:eastAsia="ＭＳ ゴシック" w:hAnsi="ＭＳ ゴシック"/>
          <w:sz w:val="22"/>
        </w:rPr>
        <w:t>４．情報発信の内容</w:t>
      </w:r>
    </w:p>
    <w:p w14:paraId="52D27840" w14:textId="0E5B77D4" w:rsidR="00250291" w:rsidRPr="003B1A69" w:rsidRDefault="00250291" w:rsidP="02767B93">
      <w:pPr>
        <w:jc w:val="left"/>
        <w:rPr>
          <w:rFonts w:ascii="ＭＳ 明朝" w:hAnsi="ＭＳ 明朝"/>
          <w:sz w:val="22"/>
        </w:rPr>
      </w:pPr>
      <w:r w:rsidRPr="02767B93">
        <w:rPr>
          <w:rFonts w:ascii="ＭＳ 明朝" w:hAnsi="ＭＳ 明朝"/>
          <w:sz w:val="22"/>
        </w:rPr>
        <w:t>（１）福井県土木職員の</w:t>
      </w:r>
      <w:r w:rsidR="00396612" w:rsidRPr="02767B93">
        <w:rPr>
          <w:rFonts w:ascii="ＭＳ 明朝" w:hAnsi="ＭＳ 明朝"/>
          <w:sz w:val="22"/>
        </w:rPr>
        <w:t>日常や</w:t>
      </w:r>
      <w:r w:rsidRPr="02767B93">
        <w:rPr>
          <w:rFonts w:ascii="ＭＳ 明朝" w:hAnsi="ＭＳ 明朝"/>
          <w:sz w:val="22"/>
        </w:rPr>
        <w:t>業務内容、職場環境に関連する情報</w:t>
      </w:r>
    </w:p>
    <w:p w14:paraId="6F5C215D" w14:textId="77777777" w:rsidR="00250291" w:rsidRPr="003B1A69" w:rsidRDefault="00250291" w:rsidP="02767B93">
      <w:pPr>
        <w:jc w:val="left"/>
        <w:rPr>
          <w:rFonts w:ascii="ＭＳ 明朝" w:hAnsi="ＭＳ 明朝"/>
          <w:sz w:val="22"/>
        </w:rPr>
      </w:pPr>
      <w:r w:rsidRPr="02767B93">
        <w:rPr>
          <w:rFonts w:ascii="ＭＳ 明朝" w:hAnsi="ＭＳ 明朝"/>
          <w:sz w:val="22"/>
        </w:rPr>
        <w:t>（２）県の土木事業、土木のイベントに関する情報</w:t>
      </w:r>
    </w:p>
    <w:p w14:paraId="3C78DF20" w14:textId="77777777" w:rsidR="00250291" w:rsidRPr="003B1A69" w:rsidRDefault="00250291" w:rsidP="02767B93">
      <w:pPr>
        <w:jc w:val="left"/>
        <w:rPr>
          <w:rFonts w:ascii="ＭＳ 明朝" w:hAnsi="ＭＳ 明朝"/>
          <w:sz w:val="22"/>
        </w:rPr>
      </w:pPr>
      <w:r w:rsidRPr="02767B93">
        <w:rPr>
          <w:rFonts w:ascii="ＭＳ 明朝" w:hAnsi="ＭＳ 明朝"/>
          <w:sz w:val="22"/>
        </w:rPr>
        <w:t>（３）土木の魅力発信に関する情報</w:t>
      </w:r>
    </w:p>
    <w:p w14:paraId="6D89D003" w14:textId="77777777" w:rsidR="00791117" w:rsidRPr="00250291" w:rsidRDefault="00791117" w:rsidP="02767B93">
      <w:pPr>
        <w:jc w:val="left"/>
        <w:rPr>
          <w:rFonts w:ascii="ＭＳ ゴシック" w:eastAsia="ＭＳ ゴシック" w:hAnsi="ＭＳ ゴシック"/>
          <w:color w:val="000000" w:themeColor="text1"/>
          <w:sz w:val="22"/>
        </w:rPr>
      </w:pPr>
    </w:p>
    <w:p w14:paraId="5AFDE7A4" w14:textId="77777777" w:rsidR="00791117" w:rsidRPr="006A58DF" w:rsidRDefault="00791117" w:rsidP="02767B93">
      <w:pPr>
        <w:jc w:val="left"/>
        <w:rPr>
          <w:rFonts w:ascii="ＭＳ ゴシック" w:eastAsia="ＭＳ ゴシック" w:hAnsi="ＭＳ ゴシック"/>
          <w:color w:val="000000" w:themeColor="text1"/>
          <w:sz w:val="22"/>
        </w:rPr>
      </w:pPr>
      <w:r w:rsidRPr="02767B93">
        <w:rPr>
          <w:rFonts w:ascii="ＭＳ ゴシック" w:eastAsia="ＭＳ ゴシック" w:hAnsi="ＭＳ ゴシック"/>
          <w:sz w:val="22"/>
        </w:rPr>
        <w:t>５．アカウントの管理責任者</w:t>
      </w:r>
    </w:p>
    <w:p w14:paraId="59AC75CA" w14:textId="0240FEFE" w:rsidR="00791117" w:rsidRPr="00250291" w:rsidRDefault="00791117" w:rsidP="02767B93">
      <w:pPr>
        <w:jc w:val="left"/>
        <w:rPr>
          <w:rFonts w:ascii="ＭＳ 明朝" w:hAnsi="ＭＳ 明朝"/>
          <w:sz w:val="22"/>
        </w:rPr>
      </w:pPr>
      <w:r w:rsidRPr="02767B93">
        <w:rPr>
          <w:rFonts w:ascii="ＭＳ ゴシック" w:eastAsia="ＭＳ ゴシック" w:hAnsi="ＭＳ ゴシック"/>
          <w:sz w:val="22"/>
        </w:rPr>
        <w:t xml:space="preserve">　</w:t>
      </w:r>
      <w:r w:rsidR="00250291" w:rsidRPr="02767B93">
        <w:rPr>
          <w:rFonts w:ascii="ＭＳ 明朝" w:hAnsi="ＭＳ 明朝"/>
          <w:sz w:val="22"/>
        </w:rPr>
        <w:t>土木部政策推進グループ</w:t>
      </w:r>
      <w:r w:rsidR="003A2C2B" w:rsidRPr="02767B93">
        <w:rPr>
          <w:rFonts w:ascii="ＭＳ 明朝" w:hAnsi="ＭＳ 明朝"/>
          <w:sz w:val="22"/>
        </w:rPr>
        <w:t>政策</w:t>
      </w:r>
      <w:r w:rsidR="00396612" w:rsidRPr="02767B93">
        <w:rPr>
          <w:rFonts w:ascii="ＭＳ 明朝" w:hAnsi="ＭＳ 明朝"/>
          <w:sz w:val="22"/>
        </w:rPr>
        <w:t>参事</w:t>
      </w:r>
    </w:p>
    <w:p w14:paraId="482F9FD9" w14:textId="77777777" w:rsidR="00791117" w:rsidRPr="006A58DF" w:rsidRDefault="00791117" w:rsidP="02767B93">
      <w:pPr>
        <w:jc w:val="left"/>
        <w:rPr>
          <w:rFonts w:ascii="ＭＳ 明朝" w:hAnsi="ＭＳ 明朝"/>
          <w:color w:val="000000" w:themeColor="text1"/>
          <w:sz w:val="22"/>
        </w:rPr>
      </w:pPr>
    </w:p>
    <w:p w14:paraId="66141D06" w14:textId="77777777" w:rsidR="00791117" w:rsidRPr="006A58DF" w:rsidRDefault="00791117" w:rsidP="02767B93">
      <w:pPr>
        <w:jc w:val="left"/>
        <w:rPr>
          <w:rFonts w:ascii="ＭＳ ゴシック" w:eastAsia="ＭＳ ゴシック" w:hAnsi="ＭＳ ゴシック"/>
          <w:color w:val="000000" w:themeColor="text1"/>
          <w:sz w:val="22"/>
        </w:rPr>
      </w:pPr>
      <w:r w:rsidRPr="02767B93">
        <w:rPr>
          <w:rFonts w:ascii="ＭＳ ゴシック" w:eastAsia="ＭＳ ゴシック" w:hAnsi="ＭＳ ゴシック"/>
          <w:sz w:val="22"/>
        </w:rPr>
        <w:t>６．情報発信を行う時間</w:t>
      </w:r>
    </w:p>
    <w:p w14:paraId="2CAA5D2D" w14:textId="77777777" w:rsidR="00791117" w:rsidRPr="006A58DF" w:rsidRDefault="00791117" w:rsidP="00791117">
      <w:pPr>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原則として、平日の午前８時３０分から午後５時１５分までとしますが、この時間帯以外にも投稿する場合があります。</w:t>
      </w:r>
    </w:p>
    <w:p w14:paraId="1EC553B4" w14:textId="77777777" w:rsidR="00791117" w:rsidRPr="006A58DF" w:rsidRDefault="00791117" w:rsidP="00791117">
      <w:pPr>
        <w:jc w:val="left"/>
        <w:rPr>
          <w:rFonts w:ascii="ＭＳ ゴシック" w:eastAsia="ＭＳ ゴシック" w:hAnsi="ＭＳ ゴシック"/>
          <w:color w:val="000000" w:themeColor="text1"/>
          <w:sz w:val="22"/>
        </w:rPr>
      </w:pPr>
    </w:p>
    <w:p w14:paraId="1328D764" w14:textId="77777777" w:rsidR="00791117" w:rsidRPr="006A58DF" w:rsidRDefault="00791117" w:rsidP="00791117">
      <w:pPr>
        <w:jc w:val="left"/>
        <w:rPr>
          <w:rFonts w:ascii="ＭＳ ゴシック" w:eastAsia="ＭＳ ゴシック" w:hAnsi="ＭＳ ゴシック"/>
          <w:color w:val="000000" w:themeColor="text1"/>
          <w:sz w:val="22"/>
        </w:rPr>
      </w:pPr>
      <w:r w:rsidRPr="006A58DF">
        <w:rPr>
          <w:rFonts w:ascii="ＭＳ ゴシック" w:eastAsia="ＭＳ ゴシック" w:hAnsi="ＭＳ ゴシック" w:hint="eastAsia"/>
          <w:color w:val="000000" w:themeColor="text1"/>
          <w:sz w:val="22"/>
        </w:rPr>
        <w:t>７．コメントの管理</w:t>
      </w:r>
    </w:p>
    <w:p w14:paraId="5485FF9D" w14:textId="77777777" w:rsidR="00250291" w:rsidRDefault="00250291" w:rsidP="00250291">
      <w:pPr>
        <w:jc w:val="left"/>
        <w:rPr>
          <w:rFonts w:ascii="ＭＳ 明朝" w:hAnsi="ＭＳ 明朝"/>
          <w:sz w:val="22"/>
        </w:rPr>
      </w:pPr>
      <w:r>
        <w:rPr>
          <w:rFonts w:ascii="ＭＳ ゴシック" w:eastAsia="ＭＳ ゴシック" w:hAnsi="ＭＳ ゴシック" w:hint="eastAsia"/>
          <w:sz w:val="22"/>
        </w:rPr>
        <w:t xml:space="preserve">　</w:t>
      </w:r>
      <w:r>
        <w:rPr>
          <w:rFonts w:ascii="ＭＳ 明朝" w:hAnsi="ＭＳ 明朝" w:hint="eastAsia"/>
          <w:sz w:val="22"/>
        </w:rPr>
        <w:t>コメントに対する返信は原則行っておりませんのであらかじめご了承ください。</w:t>
      </w:r>
    </w:p>
    <w:p w14:paraId="33AC0B98" w14:textId="77777777" w:rsidR="00250291" w:rsidRDefault="00250291" w:rsidP="00250291">
      <w:pPr>
        <w:ind w:firstLineChars="100" w:firstLine="220"/>
        <w:jc w:val="left"/>
        <w:rPr>
          <w:rFonts w:ascii="ＭＳ 明朝" w:hAnsi="ＭＳ 明朝"/>
          <w:sz w:val="22"/>
        </w:rPr>
      </w:pPr>
      <w:r>
        <w:rPr>
          <w:rFonts w:ascii="ＭＳ 明朝" w:hAnsi="ＭＳ 明朝" w:hint="eastAsia"/>
          <w:sz w:val="22"/>
        </w:rPr>
        <w:t>なお、各記事の掲載項目に対するお問合せは、リンク先に記載の各事業等の担当課等へ直接お問合せください。</w:t>
      </w:r>
    </w:p>
    <w:p w14:paraId="6A458CB9" w14:textId="77777777" w:rsidR="00250291" w:rsidRDefault="00250291" w:rsidP="00250291">
      <w:pPr>
        <w:ind w:firstLineChars="100" w:firstLine="220"/>
        <w:jc w:val="left"/>
        <w:rPr>
          <w:rFonts w:ascii="ＭＳ 明朝" w:hAnsi="ＭＳ 明朝"/>
          <w:sz w:val="22"/>
        </w:rPr>
      </w:pPr>
      <w:r>
        <w:rPr>
          <w:rFonts w:ascii="ＭＳ 明朝" w:hAnsi="ＭＳ 明朝" w:hint="eastAsia"/>
          <w:sz w:val="22"/>
        </w:rPr>
        <w:t>また、県政に関するご質問・ご意見については、福井県ホームページの</w:t>
      </w:r>
      <w:r>
        <w:rPr>
          <w:rFonts w:ascii="ＭＳ 明朝" w:hAnsi="ＭＳ 明朝" w:hint="eastAsia"/>
          <w:b/>
          <w:sz w:val="22"/>
        </w:rPr>
        <w:t>「県民の声コーナー」</w:t>
      </w:r>
      <w:r>
        <w:rPr>
          <w:rFonts w:ascii="ＭＳ 明朝" w:hAnsi="ＭＳ 明朝" w:hint="eastAsia"/>
          <w:sz w:val="22"/>
        </w:rPr>
        <w:t>までお願いいたします。</w:t>
      </w:r>
    </w:p>
    <w:p w14:paraId="3F696A22" w14:textId="77777777" w:rsidR="00791117" w:rsidRPr="00250291" w:rsidRDefault="00791117" w:rsidP="00791117">
      <w:pPr>
        <w:jc w:val="left"/>
        <w:rPr>
          <w:rFonts w:ascii="ＭＳ ゴシック" w:eastAsia="ＭＳ ゴシック" w:hAnsi="ＭＳ ゴシック"/>
          <w:color w:val="000000" w:themeColor="text1"/>
          <w:sz w:val="22"/>
        </w:rPr>
      </w:pPr>
    </w:p>
    <w:p w14:paraId="4A19602F" w14:textId="77777777" w:rsidR="00791117" w:rsidRPr="006A58DF" w:rsidRDefault="00791117" w:rsidP="00791117">
      <w:pPr>
        <w:jc w:val="left"/>
        <w:rPr>
          <w:rFonts w:ascii="ＭＳ ゴシック" w:eastAsia="ＭＳ ゴシック" w:hAnsi="ＭＳ ゴシック"/>
          <w:color w:val="000000" w:themeColor="text1"/>
          <w:sz w:val="22"/>
        </w:rPr>
      </w:pPr>
      <w:r w:rsidRPr="006A58DF">
        <w:rPr>
          <w:rFonts w:ascii="ＭＳ ゴシック" w:eastAsia="ＭＳ ゴシック" w:hAnsi="ＭＳ ゴシック" w:hint="eastAsia"/>
          <w:color w:val="000000" w:themeColor="text1"/>
          <w:sz w:val="22"/>
        </w:rPr>
        <w:t>８．禁止事項</w:t>
      </w:r>
    </w:p>
    <w:p w14:paraId="4A8BD001" w14:textId="77777777" w:rsidR="00791117" w:rsidRPr="006A58DF" w:rsidRDefault="00791117" w:rsidP="00791117">
      <w:pPr>
        <w:jc w:val="left"/>
        <w:rPr>
          <w:rFonts w:ascii="ＭＳ 明朝" w:hAnsi="ＭＳ 明朝"/>
          <w:color w:val="000000" w:themeColor="text1"/>
          <w:sz w:val="22"/>
        </w:rPr>
      </w:pPr>
      <w:r w:rsidRPr="006A58DF">
        <w:rPr>
          <w:rFonts w:ascii="ＭＳ ゴシック" w:eastAsia="ＭＳ ゴシック" w:hAnsi="ＭＳ ゴシック" w:hint="eastAsia"/>
          <w:color w:val="000000" w:themeColor="text1"/>
          <w:sz w:val="22"/>
        </w:rPr>
        <w:t xml:space="preserve">　</w:t>
      </w:r>
      <w:r w:rsidRPr="006A58DF">
        <w:rPr>
          <w:rFonts w:ascii="ＭＳ 明朝" w:hAnsi="ＭＳ 明朝" w:hint="eastAsia"/>
          <w:color w:val="000000" w:themeColor="text1"/>
          <w:sz w:val="22"/>
        </w:rPr>
        <w:t>当ページをご利用いただく際には、下記事項が含まれるコメントはご遠慮ください。</w:t>
      </w:r>
    </w:p>
    <w:p w14:paraId="70B78389" w14:textId="77777777" w:rsidR="00791117" w:rsidRPr="006A58DF" w:rsidRDefault="00791117" w:rsidP="00791117">
      <w:pPr>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下記事項に該当すると判断した場合は、コメントの投稿者に断りなく、コメントの削除を行う場合があります。</w:t>
      </w:r>
    </w:p>
    <w:p w14:paraId="4B3E226B" w14:textId="77777777"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①福井県の投稿内容と関係のないもの</w:t>
      </w:r>
    </w:p>
    <w:p w14:paraId="29BB4242" w14:textId="565F8C8A"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②法令等に違反する</w:t>
      </w:r>
      <w:r w:rsidR="006C41C5" w:rsidRPr="006A58DF">
        <w:rPr>
          <w:rFonts w:ascii="ＭＳ 明朝" w:hAnsi="ＭＳ 明朝" w:hint="eastAsia"/>
          <w:color w:val="000000" w:themeColor="text1"/>
          <w:sz w:val="22"/>
        </w:rPr>
        <w:t>内容または違反するおそれがあるもの</w:t>
      </w:r>
    </w:p>
    <w:p w14:paraId="0FE99A39" w14:textId="77777777"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③公序良俗に反するもの</w:t>
      </w:r>
    </w:p>
    <w:p w14:paraId="0FCE31AF" w14:textId="7D237C65"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lastRenderedPageBreak/>
        <w:t>④特定の個人、団体等を誹謗中傷するもの</w:t>
      </w:r>
    </w:p>
    <w:p w14:paraId="7454CA28" w14:textId="153925B2"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⑤本人の承諾なく個人情報を特定・開示・漏えいする</w:t>
      </w:r>
      <w:r w:rsidR="00324EA3" w:rsidRPr="006A58DF">
        <w:rPr>
          <w:rFonts w:ascii="ＭＳ 明朝" w:hAnsi="ＭＳ 明朝" w:hint="eastAsia"/>
          <w:color w:val="000000" w:themeColor="text1"/>
          <w:sz w:val="22"/>
        </w:rPr>
        <w:t>等プライバシーを害する</w:t>
      </w:r>
      <w:r w:rsidRPr="006A58DF">
        <w:rPr>
          <w:rFonts w:ascii="ＭＳ 明朝" w:hAnsi="ＭＳ 明朝" w:hint="eastAsia"/>
          <w:color w:val="000000" w:themeColor="text1"/>
          <w:sz w:val="22"/>
        </w:rPr>
        <w:t>もの</w:t>
      </w:r>
    </w:p>
    <w:p w14:paraId="73DC5A96" w14:textId="77777777"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⑥営業活動、政治的活動、宗教的活動、その他営利を目的としたもの</w:t>
      </w:r>
    </w:p>
    <w:p w14:paraId="678C28A5" w14:textId="5568259A" w:rsidR="00791117" w:rsidRPr="006A58DF" w:rsidRDefault="00791117" w:rsidP="00791117">
      <w:pPr>
        <w:ind w:firstLineChars="100" w:firstLine="220"/>
        <w:jc w:val="left"/>
        <w:rPr>
          <w:rFonts w:ascii="ＭＳ 明朝" w:hAnsi="ＭＳ 明朝"/>
          <w:color w:val="000000" w:themeColor="text1"/>
          <w:sz w:val="22"/>
        </w:rPr>
      </w:pPr>
      <w:r w:rsidRPr="006A58DF">
        <w:rPr>
          <w:rFonts w:ascii="ＭＳ 明朝" w:hAnsi="ＭＳ 明朝" w:hint="eastAsia"/>
          <w:color w:val="000000" w:themeColor="text1"/>
          <w:sz w:val="22"/>
        </w:rPr>
        <w:t>⑦虚偽や事実</w:t>
      </w:r>
      <w:r w:rsidR="003F26FF" w:rsidRPr="006A58DF">
        <w:rPr>
          <w:rFonts w:ascii="ＭＳ 明朝" w:hAnsi="ＭＳ 明朝" w:hint="eastAsia"/>
          <w:color w:val="000000" w:themeColor="text1"/>
          <w:sz w:val="22"/>
        </w:rPr>
        <w:t>と異なる内容および単なる風評や風評を助長させる</w:t>
      </w:r>
      <w:r w:rsidRPr="006A58DF">
        <w:rPr>
          <w:rFonts w:ascii="ＭＳ 明朝" w:hAnsi="ＭＳ 明朝" w:hint="eastAsia"/>
          <w:color w:val="000000" w:themeColor="text1"/>
          <w:sz w:val="22"/>
        </w:rPr>
        <w:t>もの</w:t>
      </w:r>
    </w:p>
    <w:p w14:paraId="07004166" w14:textId="7E0D9820" w:rsidR="00791117" w:rsidRPr="006A58DF" w:rsidRDefault="00791117" w:rsidP="00791117">
      <w:pPr>
        <w:ind w:leftChars="104" w:left="423" w:hangingChars="93" w:hanging="205"/>
        <w:jc w:val="left"/>
        <w:rPr>
          <w:rFonts w:ascii="ＭＳ 明朝" w:hAnsi="ＭＳ 明朝"/>
          <w:color w:val="000000" w:themeColor="text1"/>
          <w:sz w:val="22"/>
        </w:rPr>
      </w:pPr>
      <w:r w:rsidRPr="006A58DF">
        <w:rPr>
          <w:rFonts w:ascii="ＭＳ 明朝" w:hAnsi="ＭＳ 明朝" w:hint="eastAsia"/>
          <w:color w:val="000000" w:themeColor="text1"/>
          <w:sz w:val="22"/>
        </w:rPr>
        <w:t>⑧著作権、商標権、肖像権などの福井県、利用者または第三者の知的所有権を侵害する</w:t>
      </w:r>
      <w:r w:rsidR="004E1AD0" w:rsidRPr="006A58DF">
        <w:rPr>
          <w:rFonts w:ascii="ＭＳ 明朝" w:hAnsi="ＭＳ 明朝" w:hint="eastAsia"/>
          <w:color w:val="000000" w:themeColor="text1"/>
          <w:sz w:val="22"/>
        </w:rPr>
        <w:t>もの、または侵害する</w:t>
      </w:r>
      <w:r w:rsidRPr="006A58DF">
        <w:rPr>
          <w:rFonts w:ascii="ＭＳ 明朝" w:hAnsi="ＭＳ 明朝" w:hint="eastAsia"/>
          <w:color w:val="000000" w:themeColor="text1"/>
          <w:sz w:val="22"/>
        </w:rPr>
        <w:t>恐れのあるもの</w:t>
      </w:r>
    </w:p>
    <w:p w14:paraId="6A921030" w14:textId="24A928AE" w:rsidR="006043E9" w:rsidRPr="006A58DF" w:rsidRDefault="006043E9" w:rsidP="00791117">
      <w:pPr>
        <w:ind w:leftChars="104" w:left="423" w:hangingChars="93" w:hanging="205"/>
        <w:jc w:val="left"/>
        <w:rPr>
          <w:rFonts w:ascii="ＭＳ 明朝" w:hAnsi="ＭＳ 明朝"/>
          <w:color w:val="000000" w:themeColor="text1"/>
          <w:sz w:val="22"/>
        </w:rPr>
      </w:pPr>
      <w:r w:rsidRPr="006A58DF">
        <w:rPr>
          <w:rFonts w:ascii="ＭＳ 明朝" w:hAnsi="ＭＳ 明朝" w:hint="eastAsia"/>
          <w:color w:val="000000" w:themeColor="text1"/>
          <w:sz w:val="22"/>
        </w:rPr>
        <w:t>⑨人種、思想、信条等の差別または差別を助長させるもの</w:t>
      </w:r>
    </w:p>
    <w:p w14:paraId="2FD99868" w14:textId="1A6F00BA"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w:t>
      </w:r>
      <w:r w:rsidR="009D2884" w:rsidRPr="006A58DF">
        <w:rPr>
          <w:rFonts w:ascii="ＭＳ 明朝" w:hAnsi="ＭＳ 明朝" w:hint="eastAsia"/>
          <w:color w:val="000000" w:themeColor="text1"/>
          <w:sz w:val="22"/>
        </w:rPr>
        <w:t>⑩</w:t>
      </w:r>
      <w:r w:rsidRPr="006A58DF">
        <w:rPr>
          <w:rFonts w:ascii="ＭＳ 明朝" w:hAnsi="ＭＳ 明朝" w:hint="eastAsia"/>
          <w:color w:val="000000" w:themeColor="text1"/>
          <w:sz w:val="22"/>
        </w:rPr>
        <w:t>福井県、利用者または第三者に不利益を与えるもの</w:t>
      </w:r>
    </w:p>
    <w:p w14:paraId="49B8AA05" w14:textId="2AB72DE6"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w:t>
      </w:r>
      <w:r w:rsidR="009D2884" w:rsidRPr="006A58DF">
        <w:rPr>
          <w:rFonts w:ascii="ＭＳ 明朝" w:hAnsi="ＭＳ 明朝" w:hint="eastAsia"/>
          <w:color w:val="000000" w:themeColor="text1"/>
          <w:sz w:val="22"/>
        </w:rPr>
        <w:t>⑪</w:t>
      </w:r>
      <w:r w:rsidRPr="006A58DF">
        <w:rPr>
          <w:rFonts w:ascii="ＭＳ 明朝" w:hAnsi="ＭＳ 明朝" w:hint="eastAsia"/>
          <w:color w:val="000000" w:themeColor="text1"/>
          <w:sz w:val="22"/>
        </w:rPr>
        <w:t>わいせつな表現を含む不適切な内容を含むもの</w:t>
      </w:r>
    </w:p>
    <w:p w14:paraId="4C5F4C4B" w14:textId="037E18E3"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w:t>
      </w:r>
      <w:r w:rsidR="009D2884" w:rsidRPr="006A58DF">
        <w:rPr>
          <w:rFonts w:ascii="ＭＳ 明朝" w:hAnsi="ＭＳ 明朝" w:hint="eastAsia"/>
          <w:color w:val="000000" w:themeColor="text1"/>
          <w:sz w:val="22"/>
        </w:rPr>
        <w:t>⑫</w:t>
      </w:r>
      <w:r w:rsidRPr="006A58DF">
        <w:rPr>
          <w:rFonts w:ascii="ＭＳ 明朝" w:hAnsi="ＭＳ 明朝" w:hint="eastAsia"/>
          <w:color w:val="000000" w:themeColor="text1"/>
          <w:sz w:val="22"/>
        </w:rPr>
        <w:t>有害なプログラムを含むもの</w:t>
      </w:r>
    </w:p>
    <w:p w14:paraId="6BA49080" w14:textId="2CAE1F92" w:rsidR="009D2884" w:rsidRPr="006A58DF" w:rsidRDefault="009D2884"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⑬他の</w:t>
      </w:r>
      <w:r w:rsidR="001B7D63" w:rsidRPr="006A58DF">
        <w:rPr>
          <w:rFonts w:ascii="ＭＳ 明朝" w:hAnsi="ＭＳ 明朝" w:hint="eastAsia"/>
          <w:color w:val="000000" w:themeColor="text1"/>
          <w:sz w:val="22"/>
        </w:rPr>
        <w:t>利用者</w:t>
      </w:r>
      <w:r w:rsidRPr="006A58DF">
        <w:rPr>
          <w:rFonts w:ascii="ＭＳ 明朝" w:hAnsi="ＭＳ 明朝" w:hint="eastAsia"/>
          <w:color w:val="000000" w:themeColor="text1"/>
          <w:sz w:val="22"/>
        </w:rPr>
        <w:t>、第三者等になりすますもの</w:t>
      </w:r>
    </w:p>
    <w:p w14:paraId="2B009EF2" w14:textId="34B99FF9" w:rsidR="009D2884" w:rsidRPr="006A58DF" w:rsidRDefault="009D2884"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⑭福井県が発信する内容の一部または全部を改変するもの</w:t>
      </w:r>
    </w:p>
    <w:p w14:paraId="7EFEC836" w14:textId="25585D51"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⑫</w:t>
      </w:r>
      <w:r w:rsidR="008F0077">
        <w:rPr>
          <w:rFonts w:ascii="ＭＳ 明朝" w:hAnsi="ＭＳ 明朝" w:hint="eastAsia"/>
          <w:color w:val="000000" w:themeColor="text1"/>
          <w:sz w:val="22"/>
        </w:rPr>
        <w:t>X</w:t>
      </w:r>
      <w:r w:rsidRPr="006A58DF">
        <w:rPr>
          <w:rFonts w:ascii="ＭＳ 明朝" w:hAnsi="ＭＳ 明朝" w:hint="eastAsia"/>
          <w:color w:val="000000" w:themeColor="text1"/>
          <w:sz w:val="22"/>
        </w:rPr>
        <w:t>の利用規約に反するもの</w:t>
      </w:r>
    </w:p>
    <w:p w14:paraId="0F53C033" w14:textId="21D63890"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⑬その他、福井県が不適切と判断した</w:t>
      </w:r>
      <w:r w:rsidR="00DF1092">
        <w:rPr>
          <w:rFonts w:ascii="ＭＳ 明朝" w:hAnsi="ＭＳ 明朝" w:hint="eastAsia"/>
          <w:color w:val="000000" w:themeColor="text1"/>
          <w:sz w:val="22"/>
        </w:rPr>
        <w:t>もの</w:t>
      </w:r>
    </w:p>
    <w:p w14:paraId="1B010C51" w14:textId="77777777" w:rsidR="00791117" w:rsidRPr="006A58DF" w:rsidRDefault="00791117" w:rsidP="00791117">
      <w:pPr>
        <w:ind w:left="440" w:hangingChars="200" w:hanging="440"/>
        <w:jc w:val="left"/>
        <w:rPr>
          <w:rFonts w:ascii="ＭＳ 明朝" w:hAnsi="ＭＳ 明朝"/>
          <w:color w:val="000000" w:themeColor="text1"/>
          <w:sz w:val="22"/>
        </w:rPr>
      </w:pPr>
    </w:p>
    <w:p w14:paraId="12424437" w14:textId="1660A1AF" w:rsidR="00791117" w:rsidRPr="006A58DF" w:rsidRDefault="00CC3D72" w:rsidP="00791117">
      <w:pPr>
        <w:jc w:val="left"/>
        <w:rPr>
          <w:rFonts w:ascii="ＭＳ ゴシック" w:eastAsia="ＭＳ ゴシック" w:hAnsi="ＭＳ ゴシック"/>
          <w:color w:val="000000" w:themeColor="text1"/>
          <w:sz w:val="22"/>
        </w:rPr>
      </w:pPr>
      <w:r w:rsidRPr="006A58DF">
        <w:rPr>
          <w:rFonts w:ascii="ＭＳ ゴシック" w:eastAsia="ＭＳ ゴシック" w:hAnsi="ＭＳ ゴシック" w:hint="eastAsia"/>
          <w:color w:val="000000" w:themeColor="text1"/>
          <w:sz w:val="22"/>
        </w:rPr>
        <w:t>９．</w:t>
      </w:r>
      <w:r w:rsidR="00791117" w:rsidRPr="006A58DF">
        <w:rPr>
          <w:rFonts w:ascii="ＭＳ ゴシック" w:eastAsia="ＭＳ ゴシック" w:hAnsi="ＭＳ ゴシック" w:hint="eastAsia"/>
          <w:color w:val="000000" w:themeColor="text1"/>
          <w:sz w:val="22"/>
        </w:rPr>
        <w:t>留意事項</w:t>
      </w:r>
    </w:p>
    <w:p w14:paraId="133F9BB8" w14:textId="7CB1FD22" w:rsidR="00791117" w:rsidRPr="006A58DF" w:rsidRDefault="00791117" w:rsidP="00DF1092">
      <w:pPr>
        <w:ind w:leftChars="100" w:left="430" w:hangingChars="100" w:hanging="220"/>
        <w:jc w:val="left"/>
        <w:rPr>
          <w:rFonts w:ascii="ＭＳ 明朝" w:hAnsi="ＭＳ 明朝"/>
          <w:color w:val="000000" w:themeColor="text1"/>
          <w:sz w:val="22"/>
        </w:rPr>
      </w:pPr>
      <w:r w:rsidRPr="006A58DF">
        <w:rPr>
          <w:rFonts w:ascii="ＭＳ 明朝" w:hAnsi="ＭＳ 明朝" w:hint="eastAsia"/>
          <w:color w:val="000000" w:themeColor="text1"/>
          <w:sz w:val="22"/>
        </w:rPr>
        <w:t>①原則として、他の利用者に対し「いいね！」ボタンを押すことはありません。</w:t>
      </w:r>
    </w:p>
    <w:p w14:paraId="0A459BFE" w14:textId="63BB5C73" w:rsidR="00791117" w:rsidRPr="006A58DF" w:rsidRDefault="00791117" w:rsidP="00791117">
      <w:pPr>
        <w:ind w:left="440" w:hangingChars="200" w:hanging="440"/>
        <w:jc w:val="left"/>
        <w:rPr>
          <w:rFonts w:ascii="ＭＳ 明朝" w:hAnsi="ＭＳ 明朝"/>
          <w:color w:val="000000" w:themeColor="text1"/>
          <w:sz w:val="22"/>
        </w:rPr>
      </w:pPr>
      <w:r w:rsidRPr="006A58DF">
        <w:rPr>
          <w:rFonts w:ascii="ＭＳ 明朝" w:hAnsi="ＭＳ 明朝" w:hint="eastAsia"/>
          <w:color w:val="000000" w:themeColor="text1"/>
          <w:sz w:val="22"/>
        </w:rPr>
        <w:t xml:space="preserve">　</w:t>
      </w:r>
      <w:r w:rsidR="00DF1092">
        <w:rPr>
          <w:rFonts w:ascii="ＭＳ 明朝" w:hAnsi="ＭＳ 明朝" w:hint="eastAsia"/>
          <w:color w:val="000000" w:themeColor="text1"/>
          <w:sz w:val="22"/>
        </w:rPr>
        <w:t>②</w:t>
      </w:r>
      <w:r w:rsidRPr="006A58DF">
        <w:rPr>
          <w:rFonts w:ascii="ＭＳ 明朝" w:hAnsi="ＭＳ 明朝" w:hint="eastAsia"/>
          <w:color w:val="000000" w:themeColor="text1"/>
          <w:sz w:val="22"/>
        </w:rPr>
        <w:t>当ポリシーは、必要に応じて変更する場合がありますのでご了承願います。</w:t>
      </w:r>
    </w:p>
    <w:p w14:paraId="2B7E10F4" w14:textId="77777777" w:rsidR="00791117" w:rsidRPr="006A58DF" w:rsidRDefault="00791117" w:rsidP="00791117">
      <w:pPr>
        <w:jc w:val="left"/>
        <w:rPr>
          <w:rFonts w:ascii="ＭＳ 明朝" w:hAnsi="ＭＳ 明朝"/>
          <w:color w:val="000000" w:themeColor="text1"/>
          <w:sz w:val="22"/>
        </w:rPr>
      </w:pPr>
    </w:p>
    <w:p w14:paraId="5ADD9A60" w14:textId="77777777" w:rsidR="006751A4" w:rsidRPr="006A58DF" w:rsidRDefault="006751A4" w:rsidP="000C0853">
      <w:pPr>
        <w:jc w:val="left"/>
        <w:rPr>
          <w:rFonts w:ascii="ＭＳ 明朝" w:hAnsi="ＭＳ 明朝"/>
          <w:color w:val="000000" w:themeColor="text1"/>
          <w:sz w:val="22"/>
        </w:rPr>
      </w:pPr>
    </w:p>
    <w:sectPr w:rsidR="006751A4" w:rsidRPr="006A58DF" w:rsidSect="00E90C4D">
      <w:pgSz w:w="11906" w:h="16838" w:code="9"/>
      <w:pgMar w:top="1134" w:right="1133"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E565" w14:textId="77777777" w:rsidR="00F348A4" w:rsidRDefault="00F348A4" w:rsidP="00607018">
      <w:r>
        <w:separator/>
      </w:r>
    </w:p>
  </w:endnote>
  <w:endnote w:type="continuationSeparator" w:id="0">
    <w:p w14:paraId="4F25E202" w14:textId="77777777" w:rsidR="00F348A4" w:rsidRDefault="00F348A4" w:rsidP="00607018">
      <w:r>
        <w:continuationSeparator/>
      </w:r>
    </w:p>
  </w:endnote>
  <w:endnote w:type="continuationNotice" w:id="1">
    <w:p w14:paraId="1BE6BAB5" w14:textId="77777777" w:rsidR="00F348A4" w:rsidRDefault="00F34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5E7F" w14:textId="77777777" w:rsidR="00F348A4" w:rsidRDefault="00F348A4" w:rsidP="00607018">
      <w:r>
        <w:separator/>
      </w:r>
    </w:p>
  </w:footnote>
  <w:footnote w:type="continuationSeparator" w:id="0">
    <w:p w14:paraId="1713A948" w14:textId="77777777" w:rsidR="00F348A4" w:rsidRDefault="00F348A4" w:rsidP="00607018">
      <w:r>
        <w:continuationSeparator/>
      </w:r>
    </w:p>
  </w:footnote>
  <w:footnote w:type="continuationNotice" w:id="1">
    <w:p w14:paraId="2BCBABDB" w14:textId="77777777" w:rsidR="00F348A4" w:rsidRDefault="00F34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C5F28"/>
    <w:multiLevelType w:val="hybridMultilevel"/>
    <w:tmpl w:val="A7AAB1C6"/>
    <w:lvl w:ilvl="0" w:tplc="407C527A">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020081422">
    <w:abstractNumId w:val="0"/>
  </w:num>
  <w:num w:numId="2" w16cid:durableId="145648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3"/>
    <w:rsid w:val="0003789A"/>
    <w:rsid w:val="000641CB"/>
    <w:rsid w:val="000863A8"/>
    <w:rsid w:val="00087166"/>
    <w:rsid w:val="000973E8"/>
    <w:rsid w:val="000A2B88"/>
    <w:rsid w:val="000A7D7D"/>
    <w:rsid w:val="000B4983"/>
    <w:rsid w:val="000C061E"/>
    <w:rsid w:val="000C0853"/>
    <w:rsid w:val="000F0DE6"/>
    <w:rsid w:val="000F610F"/>
    <w:rsid w:val="00102564"/>
    <w:rsid w:val="001101E9"/>
    <w:rsid w:val="00113029"/>
    <w:rsid w:val="00116E73"/>
    <w:rsid w:val="00122D9E"/>
    <w:rsid w:val="001315CA"/>
    <w:rsid w:val="00140432"/>
    <w:rsid w:val="00144817"/>
    <w:rsid w:val="001529D6"/>
    <w:rsid w:val="00186276"/>
    <w:rsid w:val="001A4D62"/>
    <w:rsid w:val="001B7D63"/>
    <w:rsid w:val="00250291"/>
    <w:rsid w:val="00262881"/>
    <w:rsid w:val="00266080"/>
    <w:rsid w:val="00267827"/>
    <w:rsid w:val="002A5AF0"/>
    <w:rsid w:val="002B0B27"/>
    <w:rsid w:val="002B57A8"/>
    <w:rsid w:val="0030469C"/>
    <w:rsid w:val="00306532"/>
    <w:rsid w:val="00317BE4"/>
    <w:rsid w:val="00324EA3"/>
    <w:rsid w:val="00333C99"/>
    <w:rsid w:val="00337EA6"/>
    <w:rsid w:val="00342628"/>
    <w:rsid w:val="00396612"/>
    <w:rsid w:val="003A2C2B"/>
    <w:rsid w:val="003B1A69"/>
    <w:rsid w:val="003D07FE"/>
    <w:rsid w:val="003F26FF"/>
    <w:rsid w:val="00414332"/>
    <w:rsid w:val="00421214"/>
    <w:rsid w:val="00433134"/>
    <w:rsid w:val="0043716E"/>
    <w:rsid w:val="004406E4"/>
    <w:rsid w:val="004B5DA3"/>
    <w:rsid w:val="004C3332"/>
    <w:rsid w:val="004C5F2A"/>
    <w:rsid w:val="004C7AA8"/>
    <w:rsid w:val="004E1AD0"/>
    <w:rsid w:val="004F77AA"/>
    <w:rsid w:val="00533526"/>
    <w:rsid w:val="005751DE"/>
    <w:rsid w:val="0059524C"/>
    <w:rsid w:val="005A56C2"/>
    <w:rsid w:val="005D7527"/>
    <w:rsid w:val="005F7BD9"/>
    <w:rsid w:val="006000A8"/>
    <w:rsid w:val="006043E9"/>
    <w:rsid w:val="00604CC4"/>
    <w:rsid w:val="00607018"/>
    <w:rsid w:val="00674910"/>
    <w:rsid w:val="006751A4"/>
    <w:rsid w:val="00691D3C"/>
    <w:rsid w:val="00694C52"/>
    <w:rsid w:val="006A58DF"/>
    <w:rsid w:val="006B7E73"/>
    <w:rsid w:val="006C41C5"/>
    <w:rsid w:val="007075F4"/>
    <w:rsid w:val="00707D30"/>
    <w:rsid w:val="007273A8"/>
    <w:rsid w:val="00730B1E"/>
    <w:rsid w:val="00740E9A"/>
    <w:rsid w:val="00743EC9"/>
    <w:rsid w:val="00781552"/>
    <w:rsid w:val="00790A7E"/>
    <w:rsid w:val="00791117"/>
    <w:rsid w:val="007A6C36"/>
    <w:rsid w:val="007D315C"/>
    <w:rsid w:val="0084221B"/>
    <w:rsid w:val="00846174"/>
    <w:rsid w:val="00850D2A"/>
    <w:rsid w:val="0085494D"/>
    <w:rsid w:val="00882657"/>
    <w:rsid w:val="0089617C"/>
    <w:rsid w:val="008B060B"/>
    <w:rsid w:val="008D5252"/>
    <w:rsid w:val="008D5572"/>
    <w:rsid w:val="008E5BF1"/>
    <w:rsid w:val="008F0077"/>
    <w:rsid w:val="00903E6A"/>
    <w:rsid w:val="00907B59"/>
    <w:rsid w:val="00941F9B"/>
    <w:rsid w:val="009523B5"/>
    <w:rsid w:val="00953BD6"/>
    <w:rsid w:val="009C64BC"/>
    <w:rsid w:val="009D2884"/>
    <w:rsid w:val="009D3579"/>
    <w:rsid w:val="009E0DD7"/>
    <w:rsid w:val="00A11750"/>
    <w:rsid w:val="00A36103"/>
    <w:rsid w:val="00A53A7F"/>
    <w:rsid w:val="00A679A9"/>
    <w:rsid w:val="00A74709"/>
    <w:rsid w:val="00A9090A"/>
    <w:rsid w:val="00A93F08"/>
    <w:rsid w:val="00AD0C2E"/>
    <w:rsid w:val="00AE46F2"/>
    <w:rsid w:val="00AF1472"/>
    <w:rsid w:val="00B007C7"/>
    <w:rsid w:val="00B30201"/>
    <w:rsid w:val="00B503AA"/>
    <w:rsid w:val="00B72822"/>
    <w:rsid w:val="00B8524B"/>
    <w:rsid w:val="00B86C8F"/>
    <w:rsid w:val="00B924D0"/>
    <w:rsid w:val="00BB1EA5"/>
    <w:rsid w:val="00BE375A"/>
    <w:rsid w:val="00BE6BF1"/>
    <w:rsid w:val="00BE7093"/>
    <w:rsid w:val="00C44A9E"/>
    <w:rsid w:val="00C74112"/>
    <w:rsid w:val="00C77CEF"/>
    <w:rsid w:val="00CA687A"/>
    <w:rsid w:val="00CC3D72"/>
    <w:rsid w:val="00CE4533"/>
    <w:rsid w:val="00CF0082"/>
    <w:rsid w:val="00D13A56"/>
    <w:rsid w:val="00D36243"/>
    <w:rsid w:val="00D40058"/>
    <w:rsid w:val="00D50F3A"/>
    <w:rsid w:val="00D66178"/>
    <w:rsid w:val="00D8050D"/>
    <w:rsid w:val="00DA4136"/>
    <w:rsid w:val="00DB07FB"/>
    <w:rsid w:val="00DD446F"/>
    <w:rsid w:val="00DF1092"/>
    <w:rsid w:val="00E02268"/>
    <w:rsid w:val="00E0589A"/>
    <w:rsid w:val="00E06064"/>
    <w:rsid w:val="00E51574"/>
    <w:rsid w:val="00E54272"/>
    <w:rsid w:val="00E7513F"/>
    <w:rsid w:val="00E90C4D"/>
    <w:rsid w:val="00E955EE"/>
    <w:rsid w:val="00EB4C62"/>
    <w:rsid w:val="00F27D6A"/>
    <w:rsid w:val="00F348A4"/>
    <w:rsid w:val="00F6666C"/>
    <w:rsid w:val="00FA21D5"/>
    <w:rsid w:val="00FD1268"/>
    <w:rsid w:val="00FF3D6C"/>
    <w:rsid w:val="02767B93"/>
    <w:rsid w:val="1DEA4C63"/>
    <w:rsid w:val="1E61C956"/>
    <w:rsid w:val="2318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DC453"/>
  <w15:chartTrackingRefBased/>
  <w15:docId w15:val="{26679D26-6577-4708-A61F-A3A05E2D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6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018"/>
    <w:pPr>
      <w:tabs>
        <w:tab w:val="center" w:pos="4252"/>
        <w:tab w:val="right" w:pos="8504"/>
      </w:tabs>
      <w:snapToGrid w:val="0"/>
    </w:pPr>
  </w:style>
  <w:style w:type="character" w:customStyle="1" w:styleId="a4">
    <w:name w:val="ヘッダー (文字)"/>
    <w:basedOn w:val="a0"/>
    <w:link w:val="a3"/>
    <w:uiPriority w:val="99"/>
    <w:rsid w:val="00607018"/>
  </w:style>
  <w:style w:type="paragraph" w:styleId="a5">
    <w:name w:val="footer"/>
    <w:basedOn w:val="a"/>
    <w:link w:val="a6"/>
    <w:uiPriority w:val="99"/>
    <w:unhideWhenUsed/>
    <w:rsid w:val="00607018"/>
    <w:pPr>
      <w:tabs>
        <w:tab w:val="center" w:pos="4252"/>
        <w:tab w:val="right" w:pos="8504"/>
      </w:tabs>
      <w:snapToGrid w:val="0"/>
    </w:pPr>
  </w:style>
  <w:style w:type="character" w:customStyle="1" w:styleId="a6">
    <w:name w:val="フッター (文字)"/>
    <w:basedOn w:val="a0"/>
    <w:link w:val="a5"/>
    <w:uiPriority w:val="99"/>
    <w:rsid w:val="00607018"/>
  </w:style>
  <w:style w:type="character" w:styleId="a7">
    <w:name w:val="Hyperlink"/>
    <w:basedOn w:val="a0"/>
    <w:uiPriority w:val="99"/>
    <w:unhideWhenUsed/>
    <w:rsid w:val="00B30201"/>
    <w:rPr>
      <w:color w:val="0563C1" w:themeColor="hyperlink"/>
      <w:u w:val="single"/>
    </w:rPr>
  </w:style>
  <w:style w:type="character" w:styleId="a8">
    <w:name w:val="Unresolved Mention"/>
    <w:basedOn w:val="a0"/>
    <w:uiPriority w:val="99"/>
    <w:semiHidden/>
    <w:unhideWhenUsed/>
    <w:rsid w:val="00B3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3021">
      <w:bodyDiv w:val="1"/>
      <w:marLeft w:val="0"/>
      <w:marRight w:val="0"/>
      <w:marTop w:val="0"/>
      <w:marBottom w:val="0"/>
      <w:divBdr>
        <w:top w:val="none" w:sz="0" w:space="0" w:color="auto"/>
        <w:left w:val="none" w:sz="0" w:space="0" w:color="auto"/>
        <w:bottom w:val="none" w:sz="0" w:space="0" w:color="auto"/>
        <w:right w:val="none" w:sz="0" w:space="0" w:color="auto"/>
      </w:divBdr>
    </w:div>
    <w:div w:id="7927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3fed0b-2549-4fa1-b18f-c8cf2965ea5e">
      <Terms xmlns="http://schemas.microsoft.com/office/infopath/2007/PartnerControls"/>
    </lcf76f155ced4ddcb4097134ff3c332f>
    <TaxCatchAll xmlns="2fbbf769-6082-4efa-a45b-7a381e7e1540"/>
    <_x533a__x5206_ xmlns="a83fed0b-2549-4fa1-b18f-c8cf2965ea5e">ホームページ</_x533a__x5206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9" ma:contentTypeDescription="新しいドキュメントを作成します。" ma:contentTypeScope="" ma:versionID="c6ca44a63caf8bfb26334d2d33ae0664">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1dbc141edc27927005179ab02af34b51"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element ref="ns1:MediaServiceAutoKeyPoints" minOccurs="0"/>
                <xsd:element ref="ns1:MediaServiceKeyPoints" minOccurs="0"/>
                <xsd:element ref="ns1:MediaLengthInSeconds" minOccurs="0"/>
                <xsd:element ref="ns3:TaxCatchAll" minOccurs="0"/>
                <xsd:element ref="ns1:lcf76f155ced4ddcb4097134ff3c332f"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553028f-0544-4167-a230-421e1dcae632}" ma:internalName="TaxCatchAll" ma:showField="CatchAllData" ma:web="2fbbf769-6082-4efa-a45b-7a381e7e1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77EB5-32C7-45EA-9690-168888066CEC}">
  <ds:schemaRefs>
    <ds:schemaRef ds:uri="http://schemas.microsoft.com/office/2006/metadata/longProperties"/>
  </ds:schemaRefs>
</ds:datastoreItem>
</file>

<file path=customXml/itemProps2.xml><?xml version="1.0" encoding="utf-8"?>
<ds:datastoreItem xmlns:ds="http://schemas.openxmlformats.org/officeDocument/2006/customXml" ds:itemID="{2F5CFDE4-2238-45C1-A92C-9B729C8141FE}">
  <ds:schemaRefs>
    <ds:schemaRef ds:uri="http://schemas.microsoft.com/office/2006/metadata/properties"/>
    <ds:schemaRef ds:uri="http://schemas.microsoft.com/office/infopath/2007/PartnerControls"/>
    <ds:schemaRef ds:uri="a83fed0b-2549-4fa1-b18f-c8cf2965ea5e"/>
    <ds:schemaRef ds:uri="2fbbf769-6082-4efa-a45b-7a381e7e1540"/>
  </ds:schemaRefs>
</ds:datastoreItem>
</file>

<file path=customXml/itemProps3.xml><?xml version="1.0" encoding="utf-8"?>
<ds:datastoreItem xmlns:ds="http://schemas.openxmlformats.org/officeDocument/2006/customXml" ds:itemID="{98E1EAA3-E54B-4DA9-9E57-BDE51146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956AF-2C25-4EB5-BCE5-32ED52E7D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Company>福井県</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Facebookアカウント「Pref福井（仮称）」運用ポリシー</dc:title>
  <dc:subject/>
  <dc:creator>FUKUI</dc:creator>
  <cp:keywords/>
  <cp:lastModifiedBy>銭井 秀予</cp:lastModifiedBy>
  <cp:revision>9</cp:revision>
  <cp:lastPrinted>2024-06-27T01:38:00Z</cp:lastPrinted>
  <dcterms:created xsi:type="dcterms:W3CDTF">2024-06-26T05:29:00Z</dcterms:created>
  <dcterms:modified xsi:type="dcterms:W3CDTF">2024-07-03T02:56:00Z</dcterms:modified>
</cp:coreProperties>
</file>